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ind w:left="5664" w:right="-48" w:hanging="432"/>
        <w:rPr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Załącznik nr 6 do SIWZ</w:t>
      </w:r>
    </w:p>
    <w:p>
      <w:pPr>
        <w:pStyle w:val="Nagwek1"/>
        <w:numPr>
          <w:ilvl w:val="0"/>
          <w:numId w:val="2"/>
        </w:numPr>
        <w:ind w:left="5664" w:right="-48" w:hanging="432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sz w:val="22"/>
          <w:szCs w:val="22"/>
        </w:rPr>
        <w:t>składany przez wykonawcę/ców</w:t>
      </w:r>
    </w:p>
    <w:p>
      <w:pPr>
        <w:pStyle w:val="Normal"/>
        <w:jc w:val="right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na wezwanie zamawiającego</w:t>
      </w:r>
    </w:p>
    <w:p>
      <w:pPr>
        <w:pStyle w:val="Normal"/>
        <w:rPr>
          <w:rFonts w:ascii="Times New Roman" w:hAnsi="Times New Roman" w:eastAsia="TimesNewRomanPS-BoldMT"/>
          <w:b/>
          <w:b/>
          <w:bCs/>
          <w:color w:val="000000"/>
        </w:rPr>
      </w:pPr>
      <w:r>
        <w:rPr>
          <w:rFonts w:eastAsia="TimesNewRomanPS-BoldMT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eastAsia="TimesNewRomanPS-BoldMT"/>
          <w:b/>
          <w:b/>
          <w:bCs/>
          <w:color w:val="000000"/>
        </w:rPr>
      </w:pPr>
      <w:r>
        <w:rPr>
          <w:rFonts w:eastAsia="TimesNewRomanPS-BoldMT" w:ascii="Times New Roman" w:hAnsi="Times New Roman"/>
          <w:b/>
          <w:bCs/>
          <w:color w:val="000000"/>
        </w:rPr>
        <w:t>Wykonawca: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</w:t>
      </w:r>
      <w:r>
        <w:rPr>
          <w:rFonts w:ascii="Times New Roman" w:hAnsi="Times New Roman"/>
          <w:color w:val="000000"/>
        </w:rPr>
        <w:t>..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</w:t>
      </w:r>
      <w:r>
        <w:rPr>
          <w:rFonts w:ascii="Times New Roman" w:hAnsi="Times New Roman"/>
          <w:color w:val="000000"/>
        </w:rPr>
        <w:t>..</w:t>
      </w:r>
    </w:p>
    <w:p>
      <w:pPr>
        <w:pStyle w:val="Normal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(pełna nazwa/firma, adres), 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</w:rPr>
        <w:t xml:space="preserve">Przedmiot zamówienia: </w:t>
      </w:r>
      <w:r>
        <w:rPr>
          <w:rFonts w:ascii="Times New Roman" w:hAnsi="Times New Roman"/>
          <w:b/>
          <w:color w:val="000000"/>
        </w:rPr>
        <w:t>Odbieranie i zagospodarowanie odpadów komunalnych z nieruchomości, na których zamieszkują mieszkańcy w Gminie Tarnów</w:t>
      </w:r>
    </w:p>
    <w:p>
      <w:pPr>
        <w:pStyle w:val="Normal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Numer sprawy: IR.271.17.2018</w:t>
      </w:r>
    </w:p>
    <w:p>
      <w:pPr>
        <w:pStyle w:val="Normal"/>
        <w:rPr/>
      </w:pPr>
      <w:r>
        <w:rPr/>
      </w:r>
    </w:p>
    <w:p>
      <w:pPr>
        <w:pStyle w:val="Normal"/>
        <w:ind w:left="354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Wykaz usług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54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74"/>
        <w:gridCol w:w="4678"/>
        <w:gridCol w:w="1702"/>
        <w:gridCol w:w="2691"/>
      </w:tblGrid>
      <w:tr>
        <w:trPr/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wykaz wykonanych, a w przypadku świadczeń okresowych lub ciągłych również wykonywanych usług, w okresie ostatnich trzech lat przed upływem terminu składania ofert, a jeżeli okres prowadzenia działalności jest krótszy- w tym okresie, wraz z podaniem ich wartości, przedmiotu, dat wykonania i podmiotów, na rzecz których usługi zostały wykonane, oraz załączeniem dowodów, czy zostały wykonane lub są wykonywane należycie,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Odbiorca,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(ze wskazaniem co najmniej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nazwy)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(co najmniej miesiąc i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rok) wykonania usługi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rozpoczęcia i data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zakończenia wykonywania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usługi albo np.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sformułowanie „usługa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trwa do chwili obecnej” </w:t>
            </w:r>
          </w:p>
        </w:tc>
      </w:tr>
      <w:tr>
        <w:trPr>
          <w:trHeight w:val="547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8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7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8" w:hRule="atLeast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-48" w:hanging="0"/>
        <w:jc w:val="both"/>
        <w:rPr/>
      </w:pPr>
      <w:r>
        <w:rPr/>
      </w:r>
    </w:p>
    <w:p>
      <w:pPr>
        <w:pStyle w:val="Normal"/>
        <w:ind w:right="-48" w:hanging="0"/>
        <w:jc w:val="both"/>
        <w:rPr/>
      </w:pPr>
      <w:r>
        <w:rPr/>
      </w:r>
    </w:p>
    <w:p>
      <w:pPr>
        <w:pStyle w:val="Normal"/>
        <w:ind w:right="-48" w:hanging="0"/>
        <w:jc w:val="both"/>
        <w:rPr/>
      </w:pPr>
      <w:r>
        <w:rPr/>
      </w:r>
    </w:p>
    <w:p>
      <w:pPr>
        <w:pStyle w:val="Normal"/>
        <w:ind w:right="-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………</w:t>
      </w:r>
      <w:r>
        <w:rPr>
          <w:rFonts w:ascii="Times New Roman" w:hAnsi="Times New Roman"/>
          <w:i/>
        </w:rPr>
        <w:t>.(miejscowość</w:t>
      </w:r>
      <w:r>
        <w:rPr>
          <w:rFonts w:ascii="Times New Roman" w:hAnsi="Times New Roman"/>
        </w:rPr>
        <w:t>), dnia …………………</w:t>
      </w:r>
    </w:p>
    <w:p>
      <w:pPr>
        <w:pStyle w:val="Normal"/>
        <w:ind w:right="-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right="-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</w:t>
      </w:r>
    </w:p>
    <w:p>
      <w:pPr>
        <w:pStyle w:val="Normal"/>
        <w:tabs>
          <w:tab w:val="left" w:pos="-26656" w:leader="none"/>
        </w:tabs>
        <w:ind w:left="4320" w:right="-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>
      <w:pPr>
        <w:pStyle w:val="Normal"/>
        <w:tabs>
          <w:tab w:val="left" w:pos="-26656" w:leader="none"/>
        </w:tabs>
        <w:ind w:left="4320" w:right="-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-26656" w:leader="none"/>
        </w:tabs>
        <w:ind w:left="4320" w:right="-4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>
      <w:pPr>
        <w:pStyle w:val="Normal"/>
        <w:tabs>
          <w:tab w:val="left" w:pos="-26656" w:leader="none"/>
        </w:tabs>
        <w:ind w:left="4320" w:right="-48" w:hanging="0"/>
        <w:jc w:val="both"/>
        <w:rPr/>
      </w:pPr>
      <w:r>
        <w:rPr>
          <w:rFonts w:ascii="Times New Roman" w:hAnsi="Times New Roman"/>
          <w:i/>
          <w:sz w:val="22"/>
          <w:szCs w:val="22"/>
        </w:rPr>
        <w:t>(podpis osoby upoważnionej do reprezentowania wykonawcy)</w:t>
      </w:r>
      <w:r>
        <w:rPr>
          <w:rFonts w:ascii="Times New Roman" w:hAnsi="Times New Roman"/>
        </w:rPr>
        <w:t xml:space="preserve">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ff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Heading 1"/>
    <w:basedOn w:val="Normal"/>
    <w:link w:val="Nagwek1Znak"/>
    <w:qFormat/>
    <w:rsid w:val="00390ffb"/>
    <w:pPr>
      <w:keepNext/>
      <w:numPr>
        <w:ilvl w:val="0"/>
        <w:numId w:val="1"/>
      </w:numPr>
      <w:ind w:left="0" w:right="-529" w:hanging="0"/>
      <w:jc w:val="right"/>
      <w:outlineLvl w:val="0"/>
      <w:outlineLvl w:val="0"/>
    </w:pPr>
    <w:rPr>
      <w:rFonts w:eastAsia="Arial Unicode MS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90ffb"/>
    <w:rPr>
      <w:rFonts w:ascii="Arial" w:hAnsi="Arial" w:eastAsia="Arial Unicode MS" w:cs="Arial"/>
      <w:b/>
      <w:bCs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qFormat/>
    <w:rsid w:val="00390ffb"/>
    <w:rPr>
      <w:rFonts w:ascii="Arial" w:hAnsi="Arial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Stopka">
    <w:name w:val="Footer"/>
    <w:basedOn w:val="Normal"/>
    <w:link w:val="StopkaZnak"/>
    <w:rsid w:val="00390ff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LibreOffice/5.3.1.2$Windows_X86_64 LibreOffice_project/e80a0e0fd1875e1696614d24c32df0f95f03deb2</Application>
  <Pages>1</Pages>
  <Words>136</Words>
  <Characters>933</Characters>
  <CharactersWithSpaces>1099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2017-02-06T12:36:00Z</dcterms:created>
  <dc:creator>bbardel</dc:creator>
  <dc:description/>
  <dc:language>pl-PL</dc:language>
  <cp:lastModifiedBy/>
  <cp:lastPrinted>2017-02-16T09:42:00Z</cp:lastPrinted>
  <dcterms:modified xsi:type="dcterms:W3CDTF">2018-11-23T09:27:15Z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